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B1" w:rsidRPr="00331457" w:rsidRDefault="00EA21B1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A21B1" w:rsidRPr="00331457" w:rsidRDefault="00EA21B1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A21B1" w:rsidRPr="00331457" w:rsidRDefault="00EA21B1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A21B1" w:rsidRPr="00331457" w:rsidRDefault="00EA21B1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A21B1" w:rsidRPr="00331457" w:rsidRDefault="00EA21B1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A21B1" w:rsidRPr="00331457" w:rsidRDefault="00EA21B1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A21B1" w:rsidRPr="00331457" w:rsidRDefault="00EA21B1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A21B1" w:rsidRPr="00331457" w:rsidRDefault="00EA21B1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A21B1" w:rsidRPr="00331457" w:rsidRDefault="00EA21B1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74E9B" w:rsidRPr="00331457" w:rsidRDefault="00D74E9B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A21B1" w:rsidRPr="00331457" w:rsidRDefault="00EA21B1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E6C32" w:rsidRPr="00331457" w:rsidRDefault="00DE6C32" w:rsidP="00EA21B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E6C32" w:rsidRPr="00331457" w:rsidRDefault="00DE6C32" w:rsidP="00ED7B88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33B7E" w:rsidRPr="00E73491" w:rsidRDefault="00133B7E" w:rsidP="00ED7B8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73491" w:rsidRPr="00047F38" w:rsidRDefault="00E73491" w:rsidP="00E73491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 w:rsidRPr="00047F38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О внесении изменений в Порядок создания, функционирования </w:t>
      </w:r>
      <w:r w:rsidR="00047F38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br/>
      </w:r>
      <w:r w:rsidRPr="00047F38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и ликвидации единых помещений камерного типа, утвержденный приказом Министерства юстиции Российской Федерации </w:t>
      </w:r>
      <w:r w:rsidR="00047F38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br/>
      </w:r>
      <w:r w:rsidRPr="00047F38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от 03.11.2017 №</w:t>
      </w:r>
      <w:r w:rsidR="00047F38" w:rsidRPr="00047F38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 </w:t>
      </w:r>
      <w:r w:rsidRPr="00047F38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224</w:t>
      </w:r>
    </w:p>
    <w:p w:rsidR="00E73491" w:rsidRPr="00047F38" w:rsidRDefault="00E73491" w:rsidP="00E73491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</w:p>
    <w:p w:rsidR="00E73491" w:rsidRPr="00047F38" w:rsidRDefault="00E73491" w:rsidP="00047F38">
      <w:pPr>
        <w:widowControl w:val="0"/>
        <w:tabs>
          <w:tab w:val="right" w:pos="5674"/>
          <w:tab w:val="right" w:pos="9519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047F38">
        <w:rPr>
          <w:rFonts w:ascii="PT Astra Serif" w:hAnsi="PT Astra Serif"/>
          <w:color w:val="000000"/>
          <w:sz w:val="28"/>
          <w:szCs w:val="28"/>
          <w:lang w:bidi="ru-RU"/>
        </w:rPr>
        <w:t xml:space="preserve">В соответствии с частью шестой статьи 118 Уголовно-исполнительного кодекса Российской Федерации, подпунктом 9 пункта 2, подпунктом 8 пункта 19 Положения о Министерстве юстиции Российской Федерации, утвержденного Указом Президента Российской Федерации </w:t>
      </w:r>
      <w:r w:rsidR="00047F38"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047F38">
        <w:rPr>
          <w:rFonts w:ascii="PT Astra Serif" w:hAnsi="PT Astra Serif"/>
          <w:color w:val="000000"/>
          <w:sz w:val="28"/>
          <w:szCs w:val="28"/>
          <w:lang w:bidi="ru-RU"/>
        </w:rPr>
        <w:t xml:space="preserve">от 13.01.2023 № 10,  </w:t>
      </w:r>
      <w:proofErr w:type="gramStart"/>
      <w:r w:rsidRPr="00047F38">
        <w:rPr>
          <w:rFonts w:ascii="PT Astra Serif" w:hAnsi="PT Astra Serif"/>
          <w:color w:val="000000"/>
          <w:sz w:val="28"/>
          <w:szCs w:val="28"/>
          <w:lang w:bidi="ru-RU"/>
        </w:rPr>
        <w:t>п</w:t>
      </w:r>
      <w:proofErr w:type="gramEnd"/>
      <w:r w:rsidRPr="00047F38">
        <w:rPr>
          <w:rFonts w:ascii="PT Astra Serif" w:hAnsi="PT Astra Serif"/>
          <w:color w:val="000000"/>
          <w:sz w:val="28"/>
          <w:szCs w:val="28"/>
          <w:lang w:bidi="ru-RU"/>
        </w:rPr>
        <w:t xml:space="preserve"> р и к а з ы в а ю:  </w:t>
      </w:r>
    </w:p>
    <w:p w:rsidR="00E73491" w:rsidRPr="00047F38" w:rsidRDefault="00E73491" w:rsidP="00047F38">
      <w:pPr>
        <w:widowControl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proofErr w:type="gramStart"/>
      <w:r w:rsidRPr="00047F38">
        <w:rPr>
          <w:rFonts w:ascii="PT Astra Serif" w:hAnsi="PT Astra Serif"/>
          <w:color w:val="000000"/>
          <w:sz w:val="28"/>
          <w:szCs w:val="28"/>
          <w:lang w:bidi="ru-RU"/>
        </w:rPr>
        <w:t xml:space="preserve">Внести изменения в Порядок создания, функционирования </w:t>
      </w:r>
      <w:r w:rsidRPr="00047F38">
        <w:rPr>
          <w:rFonts w:ascii="PT Astra Serif" w:hAnsi="PT Astra Serif"/>
          <w:color w:val="000000"/>
          <w:sz w:val="28"/>
          <w:szCs w:val="28"/>
          <w:lang w:bidi="ru-RU"/>
        </w:rPr>
        <w:br/>
        <w:t xml:space="preserve">и ликвидации единых помещений камерного типа, утвержденный приказом Министерства юстиции Российской Федерации </w:t>
      </w:r>
      <w:r w:rsidRPr="00047F38">
        <w:rPr>
          <w:rFonts w:ascii="PT Astra Serif" w:hAnsi="PT Astra Serif"/>
          <w:color w:val="000000"/>
          <w:sz w:val="28"/>
          <w:szCs w:val="28"/>
          <w:lang w:bidi="ru-RU"/>
        </w:rPr>
        <w:br/>
        <w:t xml:space="preserve">от 03.11.2017 № 224 (зарегистрирован Министерством юстиции Российской Федерации 14.11.2017, регистрационный № 48890), </w:t>
      </w:r>
      <w:r w:rsidRPr="00047F38">
        <w:rPr>
          <w:rFonts w:ascii="PT Astra Serif" w:hAnsi="PT Astra Serif"/>
          <w:color w:val="000000"/>
          <w:sz w:val="28"/>
          <w:szCs w:val="28"/>
          <w:lang w:bidi="ru-RU"/>
        </w:rPr>
        <w:br/>
        <w:t>с изменени</w:t>
      </w:r>
      <w:r w:rsidR="00047F38">
        <w:rPr>
          <w:rFonts w:ascii="PT Astra Serif" w:hAnsi="PT Astra Serif"/>
          <w:color w:val="000000"/>
          <w:sz w:val="28"/>
          <w:szCs w:val="28"/>
          <w:lang w:bidi="ru-RU"/>
        </w:rPr>
        <w:t>ем</w:t>
      </w:r>
      <w:r w:rsidRPr="00047F38">
        <w:rPr>
          <w:rFonts w:ascii="PT Astra Serif" w:hAnsi="PT Astra Serif"/>
          <w:color w:val="000000"/>
          <w:sz w:val="28"/>
          <w:szCs w:val="28"/>
          <w:lang w:bidi="ru-RU"/>
        </w:rPr>
        <w:t>, внесенным приказом Министерства юстиции Российской Федерации от 09.08.2023 № 210 (зарегистрирован Министерством юстиции</w:t>
      </w:r>
      <w:proofErr w:type="gramEnd"/>
      <w:r w:rsidRPr="00047F38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 w:rsidRPr="00047F38">
        <w:rPr>
          <w:rFonts w:ascii="PT Astra Serif" w:hAnsi="PT Astra Serif"/>
          <w:color w:val="000000"/>
          <w:sz w:val="28"/>
          <w:szCs w:val="28"/>
          <w:lang w:bidi="ru-RU"/>
        </w:rPr>
        <w:t>Российской Федерации 15.08.2023, регистрационный № 74797), согласно приложению к настоящему приказу.</w:t>
      </w:r>
      <w:proofErr w:type="gramEnd"/>
    </w:p>
    <w:p w:rsidR="00626297" w:rsidRPr="00E73491" w:rsidRDefault="00626297" w:rsidP="00B24D6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EA21B1" w:rsidRPr="00E73491" w:rsidRDefault="00EA21B1" w:rsidP="00B24D6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A10A30" w:rsidRPr="00E73491" w:rsidRDefault="004406BC" w:rsidP="00E762E6">
      <w:pPr>
        <w:tabs>
          <w:tab w:val="right" w:pos="9498"/>
        </w:tabs>
        <w:spacing w:line="264" w:lineRule="auto"/>
        <w:jc w:val="both"/>
        <w:rPr>
          <w:rFonts w:ascii="PT Astra Serif" w:hAnsi="PT Astra Serif"/>
          <w:sz w:val="28"/>
          <w:szCs w:val="28"/>
        </w:rPr>
      </w:pPr>
      <w:r w:rsidRPr="00E73491">
        <w:rPr>
          <w:rFonts w:ascii="PT Astra Serif" w:hAnsi="PT Astra Serif"/>
          <w:sz w:val="28"/>
          <w:szCs w:val="28"/>
        </w:rPr>
        <w:t xml:space="preserve">Министр                                                 </w:t>
      </w:r>
      <w:r w:rsidR="00723880" w:rsidRPr="00E73491">
        <w:rPr>
          <w:rFonts w:ascii="PT Astra Serif" w:hAnsi="PT Astra Serif"/>
          <w:sz w:val="28"/>
          <w:szCs w:val="28"/>
        </w:rPr>
        <w:t xml:space="preserve">                            </w:t>
      </w:r>
      <w:r w:rsidRPr="00E73491">
        <w:rPr>
          <w:rFonts w:ascii="PT Astra Serif" w:hAnsi="PT Astra Serif"/>
          <w:sz w:val="28"/>
          <w:szCs w:val="28"/>
        </w:rPr>
        <w:t xml:space="preserve">        </w:t>
      </w:r>
      <w:r w:rsidR="00EA21B1" w:rsidRPr="00E73491">
        <w:rPr>
          <w:rFonts w:ascii="PT Astra Serif" w:hAnsi="PT Astra Serif"/>
          <w:sz w:val="28"/>
          <w:szCs w:val="28"/>
        </w:rPr>
        <w:t>К.А. Чуйченко</w:t>
      </w:r>
    </w:p>
    <w:p w:rsidR="00047F38" w:rsidRDefault="00047F38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47F38" w:rsidRDefault="00047F38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E6734C" w:rsidRPr="00331457" w:rsidRDefault="00D176EE" w:rsidP="00E6734C">
      <w:pPr>
        <w:widowControl w:val="0"/>
        <w:jc w:val="both"/>
        <w:rPr>
          <w:rFonts w:ascii="PT Astra Serif" w:hAnsi="PT Astra Serif"/>
          <w:sz w:val="20"/>
          <w:szCs w:val="28"/>
        </w:rPr>
      </w:pPr>
      <w:r w:rsidRPr="00331457">
        <w:rPr>
          <w:rFonts w:ascii="PT Astra Serif" w:hAnsi="PT Astra Serif"/>
          <w:sz w:val="20"/>
          <w:szCs w:val="28"/>
        </w:rPr>
        <w:t>М.М. Багаутдинова</w:t>
      </w:r>
    </w:p>
    <w:p w:rsidR="00880203" w:rsidRPr="00331457" w:rsidRDefault="00F916E7" w:rsidP="00E6734C">
      <w:pPr>
        <w:widowControl w:val="0"/>
        <w:jc w:val="both"/>
        <w:rPr>
          <w:rFonts w:ascii="PT Astra Serif" w:hAnsi="PT Astra Serif"/>
          <w:sz w:val="20"/>
          <w:szCs w:val="28"/>
        </w:rPr>
      </w:pPr>
      <w:r w:rsidRPr="00331457">
        <w:rPr>
          <w:rFonts w:ascii="PT Astra Serif" w:hAnsi="PT Astra Serif"/>
          <w:sz w:val="20"/>
          <w:szCs w:val="20"/>
        </w:rPr>
        <w:t>(800)</w:t>
      </w:r>
      <w:r w:rsidR="00727A5F" w:rsidRPr="00331457">
        <w:rPr>
          <w:rFonts w:ascii="PT Astra Serif" w:hAnsi="PT Astra Serif"/>
          <w:sz w:val="20"/>
          <w:szCs w:val="20"/>
        </w:rPr>
        <w:t xml:space="preserve"> </w:t>
      </w:r>
      <w:r w:rsidRPr="00331457">
        <w:rPr>
          <w:rFonts w:ascii="PT Astra Serif" w:hAnsi="PT Astra Serif"/>
          <w:sz w:val="20"/>
          <w:szCs w:val="20"/>
        </w:rPr>
        <w:t>303-30-03</w:t>
      </w:r>
      <w:r w:rsidR="00D176EE" w:rsidRPr="00331457">
        <w:rPr>
          <w:rFonts w:ascii="PT Astra Serif" w:hAnsi="PT Astra Serif"/>
          <w:sz w:val="20"/>
          <w:szCs w:val="20"/>
        </w:rPr>
        <w:t xml:space="preserve"> доб. 99-3426</w:t>
      </w:r>
    </w:p>
    <w:sectPr w:rsidR="00880203" w:rsidRPr="00331457" w:rsidSect="00843418">
      <w:headerReference w:type="default" r:id="rId8"/>
      <w:pgSz w:w="11906" w:h="16838"/>
      <w:pgMar w:top="1418" w:right="1418" w:bottom="170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0B" w:rsidRDefault="00CB7F0B" w:rsidP="00133B7E">
      <w:r>
        <w:separator/>
      </w:r>
    </w:p>
  </w:endnote>
  <w:endnote w:type="continuationSeparator" w:id="0">
    <w:p w:rsidR="00CB7F0B" w:rsidRDefault="00CB7F0B" w:rsidP="001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0B" w:rsidRDefault="00CB7F0B" w:rsidP="00133B7E">
      <w:r>
        <w:separator/>
      </w:r>
    </w:p>
  </w:footnote>
  <w:footnote w:type="continuationSeparator" w:id="0">
    <w:p w:rsidR="00CB7F0B" w:rsidRDefault="00CB7F0B" w:rsidP="00133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3383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33B7E" w:rsidRPr="00A5364C" w:rsidRDefault="00133B7E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A5364C">
          <w:rPr>
            <w:rFonts w:ascii="PT Astra Serif" w:hAnsi="PT Astra Serif"/>
            <w:sz w:val="28"/>
            <w:szCs w:val="28"/>
          </w:rPr>
          <w:t>2</w:t>
        </w:r>
      </w:p>
    </w:sdtContent>
  </w:sdt>
  <w:p w:rsidR="00133B7E" w:rsidRDefault="00133B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B1"/>
    <w:rsid w:val="0000222C"/>
    <w:rsid w:val="000022D2"/>
    <w:rsid w:val="0004582B"/>
    <w:rsid w:val="00047F38"/>
    <w:rsid w:val="00065D03"/>
    <w:rsid w:val="000714BF"/>
    <w:rsid w:val="00093A0D"/>
    <w:rsid w:val="000A760E"/>
    <w:rsid w:val="000C340B"/>
    <w:rsid w:val="000D46CA"/>
    <w:rsid w:val="000F09BD"/>
    <w:rsid w:val="001204AE"/>
    <w:rsid w:val="00133B7E"/>
    <w:rsid w:val="0013690F"/>
    <w:rsid w:val="00140FD1"/>
    <w:rsid w:val="00141505"/>
    <w:rsid w:val="001525CC"/>
    <w:rsid w:val="00170994"/>
    <w:rsid w:val="001B19CA"/>
    <w:rsid w:val="001C44B5"/>
    <w:rsid w:val="001C4CF4"/>
    <w:rsid w:val="001C5A50"/>
    <w:rsid w:val="001F349A"/>
    <w:rsid w:val="001F3CCE"/>
    <w:rsid w:val="0020275F"/>
    <w:rsid w:val="00224494"/>
    <w:rsid w:val="002400E2"/>
    <w:rsid w:val="00251171"/>
    <w:rsid w:val="00261DB9"/>
    <w:rsid w:val="0026647F"/>
    <w:rsid w:val="002B6D09"/>
    <w:rsid w:val="002B6E7B"/>
    <w:rsid w:val="002B7321"/>
    <w:rsid w:val="002C251B"/>
    <w:rsid w:val="002C4A53"/>
    <w:rsid w:val="002D7BAC"/>
    <w:rsid w:val="00320E72"/>
    <w:rsid w:val="0033002A"/>
    <w:rsid w:val="003305E3"/>
    <w:rsid w:val="00331457"/>
    <w:rsid w:val="0035716A"/>
    <w:rsid w:val="003942A2"/>
    <w:rsid w:val="003C1CC4"/>
    <w:rsid w:val="003D3538"/>
    <w:rsid w:val="00431B58"/>
    <w:rsid w:val="004406BC"/>
    <w:rsid w:val="00441CD4"/>
    <w:rsid w:val="00444383"/>
    <w:rsid w:val="00455C34"/>
    <w:rsid w:val="004662CD"/>
    <w:rsid w:val="004858DB"/>
    <w:rsid w:val="00487F13"/>
    <w:rsid w:val="0049411F"/>
    <w:rsid w:val="004942EC"/>
    <w:rsid w:val="00495403"/>
    <w:rsid w:val="004A670A"/>
    <w:rsid w:val="00501A76"/>
    <w:rsid w:val="00512A59"/>
    <w:rsid w:val="00563DD8"/>
    <w:rsid w:val="005812E5"/>
    <w:rsid w:val="005A3007"/>
    <w:rsid w:val="005D0CB9"/>
    <w:rsid w:val="005D67F1"/>
    <w:rsid w:val="00600708"/>
    <w:rsid w:val="0061704E"/>
    <w:rsid w:val="00621D5C"/>
    <w:rsid w:val="00626297"/>
    <w:rsid w:val="0065127C"/>
    <w:rsid w:val="00676920"/>
    <w:rsid w:val="006B28A0"/>
    <w:rsid w:val="006B3B1F"/>
    <w:rsid w:val="006C3622"/>
    <w:rsid w:val="006C407E"/>
    <w:rsid w:val="006D0880"/>
    <w:rsid w:val="006D0C8B"/>
    <w:rsid w:val="006D0CFB"/>
    <w:rsid w:val="006F1DDA"/>
    <w:rsid w:val="00702917"/>
    <w:rsid w:val="00714CA2"/>
    <w:rsid w:val="00723880"/>
    <w:rsid w:val="00727A5F"/>
    <w:rsid w:val="00741657"/>
    <w:rsid w:val="0075441D"/>
    <w:rsid w:val="007C6E0B"/>
    <w:rsid w:val="007D7BB6"/>
    <w:rsid w:val="007E63A8"/>
    <w:rsid w:val="007F2450"/>
    <w:rsid w:val="00803741"/>
    <w:rsid w:val="008109CD"/>
    <w:rsid w:val="00831A1C"/>
    <w:rsid w:val="00835F46"/>
    <w:rsid w:val="00836621"/>
    <w:rsid w:val="00843418"/>
    <w:rsid w:val="008679A0"/>
    <w:rsid w:val="00870EE3"/>
    <w:rsid w:val="008731AA"/>
    <w:rsid w:val="00877951"/>
    <w:rsid w:val="008A6071"/>
    <w:rsid w:val="008B757B"/>
    <w:rsid w:val="008C1C7C"/>
    <w:rsid w:val="008C227C"/>
    <w:rsid w:val="008D2181"/>
    <w:rsid w:val="009121FA"/>
    <w:rsid w:val="0092178A"/>
    <w:rsid w:val="009377EB"/>
    <w:rsid w:val="00954D3A"/>
    <w:rsid w:val="00960179"/>
    <w:rsid w:val="009823CC"/>
    <w:rsid w:val="009A3D58"/>
    <w:rsid w:val="009B0458"/>
    <w:rsid w:val="009C368F"/>
    <w:rsid w:val="009D2E1D"/>
    <w:rsid w:val="009F5776"/>
    <w:rsid w:val="009F685D"/>
    <w:rsid w:val="00A10A30"/>
    <w:rsid w:val="00A137FE"/>
    <w:rsid w:val="00A16376"/>
    <w:rsid w:val="00A26302"/>
    <w:rsid w:val="00A265DD"/>
    <w:rsid w:val="00A44407"/>
    <w:rsid w:val="00A52C28"/>
    <w:rsid w:val="00A5364C"/>
    <w:rsid w:val="00A56816"/>
    <w:rsid w:val="00A8018D"/>
    <w:rsid w:val="00A96DDF"/>
    <w:rsid w:val="00AA7E97"/>
    <w:rsid w:val="00AB07E9"/>
    <w:rsid w:val="00AD3304"/>
    <w:rsid w:val="00AE356D"/>
    <w:rsid w:val="00B24D6B"/>
    <w:rsid w:val="00B547AE"/>
    <w:rsid w:val="00B70993"/>
    <w:rsid w:val="00B76035"/>
    <w:rsid w:val="00B85205"/>
    <w:rsid w:val="00B903A7"/>
    <w:rsid w:val="00BB2A0E"/>
    <w:rsid w:val="00BE259F"/>
    <w:rsid w:val="00BE4150"/>
    <w:rsid w:val="00C14F68"/>
    <w:rsid w:val="00C272F4"/>
    <w:rsid w:val="00C44CC4"/>
    <w:rsid w:val="00C5520D"/>
    <w:rsid w:val="00CA70DB"/>
    <w:rsid w:val="00CB778B"/>
    <w:rsid w:val="00CB7F0B"/>
    <w:rsid w:val="00CC10DE"/>
    <w:rsid w:val="00CD5B57"/>
    <w:rsid w:val="00CE045F"/>
    <w:rsid w:val="00D125B0"/>
    <w:rsid w:val="00D126E2"/>
    <w:rsid w:val="00D176EE"/>
    <w:rsid w:val="00D33874"/>
    <w:rsid w:val="00D357B0"/>
    <w:rsid w:val="00D37255"/>
    <w:rsid w:val="00D50AB2"/>
    <w:rsid w:val="00D63DE5"/>
    <w:rsid w:val="00D7271C"/>
    <w:rsid w:val="00D74E9B"/>
    <w:rsid w:val="00D914E5"/>
    <w:rsid w:val="00D91761"/>
    <w:rsid w:val="00DE5590"/>
    <w:rsid w:val="00DE626E"/>
    <w:rsid w:val="00DE6BE1"/>
    <w:rsid w:val="00DE6C32"/>
    <w:rsid w:val="00E13701"/>
    <w:rsid w:val="00E26AF4"/>
    <w:rsid w:val="00E368EB"/>
    <w:rsid w:val="00E6734C"/>
    <w:rsid w:val="00E718F4"/>
    <w:rsid w:val="00E73491"/>
    <w:rsid w:val="00E75067"/>
    <w:rsid w:val="00E762E6"/>
    <w:rsid w:val="00E80458"/>
    <w:rsid w:val="00E8202A"/>
    <w:rsid w:val="00E9195F"/>
    <w:rsid w:val="00E929AC"/>
    <w:rsid w:val="00E9553B"/>
    <w:rsid w:val="00EA21B1"/>
    <w:rsid w:val="00EA68A9"/>
    <w:rsid w:val="00EC3A0F"/>
    <w:rsid w:val="00ED7B88"/>
    <w:rsid w:val="00F144A3"/>
    <w:rsid w:val="00F15257"/>
    <w:rsid w:val="00F1573E"/>
    <w:rsid w:val="00F36D37"/>
    <w:rsid w:val="00F45AB9"/>
    <w:rsid w:val="00F45E58"/>
    <w:rsid w:val="00F660E4"/>
    <w:rsid w:val="00F71D59"/>
    <w:rsid w:val="00F81EDB"/>
    <w:rsid w:val="00F916E7"/>
    <w:rsid w:val="00F92C9B"/>
    <w:rsid w:val="00F97235"/>
    <w:rsid w:val="00F97A27"/>
    <w:rsid w:val="00FC21C3"/>
    <w:rsid w:val="00FC6846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1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3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3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2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C3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1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3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3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2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C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1217-51AD-4E81-A0AF-EC42BC49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ivanova-nv</dc:creator>
  <cp:lastModifiedBy>Багаутдинова Мария ОМ-АР-ИС Марсовна</cp:lastModifiedBy>
  <cp:revision>3</cp:revision>
  <cp:lastPrinted>2024-10-08T08:29:00Z</cp:lastPrinted>
  <dcterms:created xsi:type="dcterms:W3CDTF">2024-04-25T06:24:00Z</dcterms:created>
  <dcterms:modified xsi:type="dcterms:W3CDTF">2024-10-08T08:32:00Z</dcterms:modified>
</cp:coreProperties>
</file>